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6FA" w:rsidRDefault="008166FA" w:rsidP="008166FA">
      <w:pPr>
        <w:spacing w:line="480" w:lineRule="auto"/>
        <w:ind w:right="28"/>
        <w:rPr>
          <w:rFonts w:ascii="仿宋_GB2312" w:eastAsia="仿宋_GB2312" w:hAnsi="方正小标宋_GBK"/>
          <w:sz w:val="32"/>
          <w:szCs w:val="32"/>
        </w:rPr>
      </w:pPr>
      <w:r>
        <w:rPr>
          <w:rFonts w:ascii="仿宋_GB2312" w:eastAsia="仿宋_GB2312" w:hAnsi="方正小标宋_GBK" w:hint="eastAsia"/>
          <w:sz w:val="32"/>
          <w:szCs w:val="32"/>
        </w:rPr>
        <w:t>附件2</w:t>
      </w:r>
    </w:p>
    <w:p w:rsidR="008166FA" w:rsidRDefault="008166FA" w:rsidP="008166FA">
      <w:pPr>
        <w:spacing w:line="480" w:lineRule="auto"/>
        <w:ind w:right="28"/>
        <w:rPr>
          <w:rFonts w:ascii="仿宋_GB2312" w:eastAsia="仿宋_GB2312" w:hAnsi="方正小标宋_GBK"/>
          <w:sz w:val="28"/>
          <w:szCs w:val="28"/>
        </w:rPr>
      </w:pPr>
    </w:p>
    <w:p w:rsidR="008166FA" w:rsidRDefault="008166FA" w:rsidP="008166FA">
      <w:pPr>
        <w:spacing w:line="480" w:lineRule="auto"/>
        <w:ind w:right="28"/>
        <w:rPr>
          <w:rFonts w:ascii="仿宋_GB2312" w:eastAsia="仿宋_GB2312" w:hAnsi="方正小标宋_GBK"/>
          <w:sz w:val="28"/>
          <w:szCs w:val="28"/>
        </w:rPr>
      </w:pPr>
    </w:p>
    <w:p w:rsidR="008166FA" w:rsidRPr="00C75EF6" w:rsidRDefault="008166FA" w:rsidP="008166FA">
      <w:pPr>
        <w:spacing w:line="480" w:lineRule="auto"/>
        <w:ind w:right="28"/>
        <w:jc w:val="center"/>
        <w:rPr>
          <w:rFonts w:ascii="方正小标宋简体" w:eastAsia="方正小标宋简体" w:hAnsi="方正小标宋_GBK"/>
          <w:sz w:val="44"/>
          <w:szCs w:val="44"/>
        </w:rPr>
      </w:pPr>
      <w:r w:rsidRPr="00C75EF6">
        <w:rPr>
          <w:rFonts w:ascii="方正小标宋简体" w:eastAsia="方正小标宋简体" w:hAnsi="方正小标宋_GBK" w:hint="eastAsia"/>
          <w:kern w:val="0"/>
          <w:sz w:val="44"/>
          <w:szCs w:val="44"/>
        </w:rPr>
        <w:t>福建省精品在线开放课程</w:t>
      </w:r>
      <w:r w:rsidRPr="00C75EF6">
        <w:rPr>
          <w:rFonts w:ascii="方正小标宋简体" w:eastAsia="方正小标宋简体" w:hAnsi="方正小标宋_GBK"/>
          <w:kern w:val="0"/>
          <w:sz w:val="44"/>
          <w:szCs w:val="44"/>
        </w:rPr>
        <w:t>认</w:t>
      </w:r>
      <w:r w:rsidRPr="00C75EF6">
        <w:rPr>
          <w:rFonts w:ascii="方正小标宋简体" w:eastAsia="方正小标宋简体" w:hAnsi="方正小标宋_GBK" w:hint="eastAsia"/>
          <w:kern w:val="0"/>
          <w:sz w:val="44"/>
          <w:szCs w:val="44"/>
        </w:rPr>
        <w:t>定申报书</w:t>
      </w:r>
    </w:p>
    <w:p w:rsidR="008166FA" w:rsidRDefault="008166FA" w:rsidP="008166FA">
      <w:pPr>
        <w:spacing w:line="520" w:lineRule="exact"/>
        <w:ind w:right="26"/>
        <w:jc w:val="center"/>
        <w:rPr>
          <w:rFonts w:ascii="方正小标宋简体" w:eastAsia="方正小标宋简体" w:hAnsi="黑体"/>
          <w:sz w:val="36"/>
          <w:szCs w:val="36"/>
        </w:rPr>
      </w:pPr>
      <w:r>
        <w:rPr>
          <w:rFonts w:ascii="方正小标宋简体" w:eastAsia="方正小标宋简体" w:hAnsi="方正小标宋_GBK" w:hint="eastAsia"/>
          <w:kern w:val="0"/>
          <w:sz w:val="44"/>
          <w:szCs w:val="44"/>
        </w:rPr>
        <w:t>（201</w:t>
      </w:r>
      <w:r>
        <w:rPr>
          <w:rFonts w:ascii="方正小标宋简体" w:eastAsia="方正小标宋简体" w:hAnsi="方正小标宋_GBK"/>
          <w:kern w:val="0"/>
          <w:sz w:val="44"/>
          <w:szCs w:val="44"/>
        </w:rPr>
        <w:t>9</w:t>
      </w:r>
      <w:r>
        <w:rPr>
          <w:rFonts w:ascii="方正小标宋简体" w:eastAsia="方正小标宋简体" w:hAnsi="方正小标宋_GBK" w:hint="eastAsia"/>
          <w:kern w:val="0"/>
          <w:sz w:val="44"/>
          <w:szCs w:val="44"/>
        </w:rPr>
        <w:t>年）</w:t>
      </w:r>
    </w:p>
    <w:p w:rsidR="008166FA" w:rsidRDefault="008166FA" w:rsidP="008166FA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8166FA" w:rsidRDefault="008166FA" w:rsidP="008166FA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84"/>
        <w:gridCol w:w="5811"/>
      </w:tblGrid>
      <w:tr w:rsidR="008166FA" w:rsidRPr="00FF5DCC" w:rsidTr="009B1D8B">
        <w:trPr>
          <w:trHeight w:val="907"/>
          <w:jc w:val="center"/>
        </w:trPr>
        <w:tc>
          <w:tcPr>
            <w:tcW w:w="2154" w:type="dxa"/>
            <w:vAlign w:val="bottom"/>
          </w:tcPr>
          <w:p w:rsidR="008166FA" w:rsidRPr="00FF5DCC" w:rsidRDefault="008166FA" w:rsidP="009B1D8B">
            <w:pPr>
              <w:ind w:leftChars="13" w:left="27"/>
              <w:jc w:val="distribute"/>
              <w:rPr>
                <w:rFonts w:ascii="黑体" w:eastAsia="黑体" w:hAnsi="黑体"/>
                <w:sz w:val="32"/>
                <w:szCs w:val="24"/>
              </w:rPr>
            </w:pPr>
            <w:r>
              <w:rPr>
                <w:rFonts w:ascii="黑体" w:eastAsia="黑体" w:hAnsi="黑体" w:hint="eastAsia"/>
                <w:sz w:val="32"/>
                <w:szCs w:val="24"/>
              </w:rPr>
              <w:t>课</w:t>
            </w:r>
            <w:r>
              <w:rPr>
                <w:rFonts w:ascii="黑体" w:eastAsia="黑体" w:hAnsi="黑体"/>
                <w:sz w:val="32"/>
                <w:szCs w:val="24"/>
              </w:rPr>
              <w:t>程名称</w:t>
            </w:r>
          </w:p>
        </w:tc>
        <w:tc>
          <w:tcPr>
            <w:tcW w:w="284" w:type="dxa"/>
            <w:vAlign w:val="bottom"/>
          </w:tcPr>
          <w:p w:rsidR="008166FA" w:rsidRPr="00FF5DCC" w:rsidRDefault="008166FA" w:rsidP="009B1D8B">
            <w:pPr>
              <w:rPr>
                <w:rFonts w:ascii="黑体" w:eastAsia="黑体" w:hAnsi="黑体"/>
                <w:sz w:val="32"/>
                <w:szCs w:val="24"/>
              </w:rPr>
            </w:pPr>
            <w:r>
              <w:rPr>
                <w:rFonts w:ascii="黑体" w:eastAsia="黑体" w:hAnsi="黑体" w:hint="eastAsia"/>
                <w:sz w:val="32"/>
                <w:szCs w:val="24"/>
              </w:rPr>
              <w:t>：</w:t>
            </w:r>
          </w:p>
        </w:tc>
        <w:tc>
          <w:tcPr>
            <w:tcW w:w="5811" w:type="dxa"/>
            <w:tcBorders>
              <w:bottom w:val="single" w:sz="4" w:space="0" w:color="auto"/>
            </w:tcBorders>
            <w:vAlign w:val="bottom"/>
          </w:tcPr>
          <w:p w:rsidR="008166FA" w:rsidRPr="00FF5DCC" w:rsidRDefault="008166FA" w:rsidP="009B1D8B">
            <w:pPr>
              <w:rPr>
                <w:rFonts w:ascii="黑体" w:eastAsia="黑体" w:hAnsi="黑体"/>
                <w:sz w:val="28"/>
                <w:szCs w:val="24"/>
              </w:rPr>
            </w:pPr>
          </w:p>
        </w:tc>
      </w:tr>
      <w:tr w:rsidR="008166FA" w:rsidRPr="00FF5DCC" w:rsidTr="009B1D8B">
        <w:trPr>
          <w:trHeight w:val="907"/>
          <w:jc w:val="center"/>
        </w:trPr>
        <w:tc>
          <w:tcPr>
            <w:tcW w:w="2154" w:type="dxa"/>
            <w:vAlign w:val="bottom"/>
          </w:tcPr>
          <w:p w:rsidR="008166FA" w:rsidRPr="00FF5DCC" w:rsidRDefault="008166FA" w:rsidP="009B1D8B">
            <w:pPr>
              <w:jc w:val="distribute"/>
              <w:rPr>
                <w:rFonts w:ascii="黑体" w:eastAsia="黑体" w:hAnsi="黑体"/>
                <w:sz w:val="32"/>
                <w:szCs w:val="24"/>
              </w:rPr>
            </w:pPr>
            <w:r w:rsidRPr="00FF5DCC">
              <w:rPr>
                <w:rFonts w:ascii="黑体" w:eastAsia="黑体" w:hAnsi="黑体" w:hint="eastAsia"/>
                <w:sz w:val="32"/>
                <w:szCs w:val="24"/>
              </w:rPr>
              <w:t>课</w:t>
            </w:r>
            <w:r w:rsidRPr="00FF5DCC">
              <w:rPr>
                <w:rFonts w:ascii="黑体" w:eastAsia="黑体" w:hAnsi="黑体"/>
                <w:sz w:val="32"/>
                <w:szCs w:val="24"/>
              </w:rPr>
              <w:t>程</w:t>
            </w:r>
            <w:r>
              <w:rPr>
                <w:rFonts w:ascii="黑体" w:eastAsia="黑体" w:hAnsi="黑体" w:hint="eastAsia"/>
                <w:sz w:val="32"/>
                <w:szCs w:val="24"/>
              </w:rPr>
              <w:t>负责</w:t>
            </w:r>
            <w:r>
              <w:rPr>
                <w:rFonts w:ascii="黑体" w:eastAsia="黑体" w:hAnsi="黑体"/>
                <w:sz w:val="32"/>
                <w:szCs w:val="24"/>
              </w:rPr>
              <w:t>人</w:t>
            </w:r>
          </w:p>
        </w:tc>
        <w:tc>
          <w:tcPr>
            <w:tcW w:w="284" w:type="dxa"/>
            <w:vAlign w:val="bottom"/>
          </w:tcPr>
          <w:p w:rsidR="008166FA" w:rsidRDefault="008166FA" w:rsidP="009B1D8B">
            <w:r w:rsidRPr="007A458B">
              <w:rPr>
                <w:rFonts w:ascii="黑体" w:eastAsia="黑体" w:hAnsi="黑体" w:hint="eastAsia"/>
                <w:sz w:val="32"/>
                <w:szCs w:val="24"/>
              </w:rPr>
              <w:t>：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166FA" w:rsidRPr="00FF5DCC" w:rsidRDefault="008166FA" w:rsidP="009B1D8B">
            <w:pPr>
              <w:rPr>
                <w:rFonts w:ascii="黑体" w:eastAsia="黑体" w:hAnsi="黑体"/>
                <w:sz w:val="28"/>
                <w:szCs w:val="24"/>
              </w:rPr>
            </w:pPr>
          </w:p>
        </w:tc>
      </w:tr>
      <w:tr w:rsidR="008166FA" w:rsidRPr="00FF5DCC" w:rsidTr="009B1D8B">
        <w:trPr>
          <w:trHeight w:val="907"/>
          <w:jc w:val="center"/>
        </w:trPr>
        <w:tc>
          <w:tcPr>
            <w:tcW w:w="2154" w:type="dxa"/>
            <w:vAlign w:val="bottom"/>
          </w:tcPr>
          <w:p w:rsidR="008166FA" w:rsidRPr="00FF5DCC" w:rsidRDefault="008166FA" w:rsidP="009B1D8B">
            <w:pPr>
              <w:jc w:val="distribute"/>
              <w:rPr>
                <w:rFonts w:ascii="黑体" w:eastAsia="黑体" w:hAnsi="黑体"/>
                <w:sz w:val="32"/>
                <w:szCs w:val="24"/>
              </w:rPr>
            </w:pPr>
            <w:r>
              <w:rPr>
                <w:rFonts w:ascii="黑体" w:eastAsia="黑体" w:hAnsi="黑体" w:hint="eastAsia"/>
                <w:sz w:val="32"/>
                <w:szCs w:val="24"/>
              </w:rPr>
              <w:t>联系</w:t>
            </w:r>
            <w:r>
              <w:rPr>
                <w:rFonts w:ascii="黑体" w:eastAsia="黑体" w:hAnsi="黑体"/>
                <w:sz w:val="32"/>
                <w:szCs w:val="24"/>
              </w:rPr>
              <w:t>电话</w:t>
            </w:r>
          </w:p>
        </w:tc>
        <w:tc>
          <w:tcPr>
            <w:tcW w:w="284" w:type="dxa"/>
            <w:vAlign w:val="bottom"/>
          </w:tcPr>
          <w:p w:rsidR="008166FA" w:rsidRDefault="008166FA" w:rsidP="009B1D8B">
            <w:r w:rsidRPr="007A458B">
              <w:rPr>
                <w:rFonts w:ascii="黑体" w:eastAsia="黑体" w:hAnsi="黑体" w:hint="eastAsia"/>
                <w:sz w:val="32"/>
                <w:szCs w:val="24"/>
              </w:rPr>
              <w:t>：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166FA" w:rsidRPr="00FF5DCC" w:rsidRDefault="008166FA" w:rsidP="009B1D8B">
            <w:pPr>
              <w:rPr>
                <w:rFonts w:ascii="黑体" w:eastAsia="黑体" w:hAnsi="黑体"/>
                <w:sz w:val="28"/>
                <w:szCs w:val="24"/>
              </w:rPr>
            </w:pPr>
          </w:p>
        </w:tc>
      </w:tr>
      <w:tr w:rsidR="008166FA" w:rsidRPr="00FF5DCC" w:rsidTr="009B1D8B">
        <w:trPr>
          <w:trHeight w:val="907"/>
          <w:jc w:val="center"/>
        </w:trPr>
        <w:tc>
          <w:tcPr>
            <w:tcW w:w="2154" w:type="dxa"/>
            <w:vAlign w:val="bottom"/>
          </w:tcPr>
          <w:p w:rsidR="008166FA" w:rsidRDefault="008166FA" w:rsidP="009B1D8B">
            <w:pPr>
              <w:jc w:val="distribute"/>
              <w:rPr>
                <w:rFonts w:ascii="黑体" w:eastAsia="黑体" w:hAnsi="黑体"/>
                <w:sz w:val="32"/>
                <w:szCs w:val="24"/>
              </w:rPr>
            </w:pPr>
            <w:r>
              <w:rPr>
                <w:rFonts w:ascii="黑体" w:eastAsia="黑体" w:hAnsi="黑体" w:hint="eastAsia"/>
                <w:sz w:val="32"/>
                <w:szCs w:val="24"/>
              </w:rPr>
              <w:t>主</w:t>
            </w:r>
            <w:r>
              <w:rPr>
                <w:rFonts w:ascii="黑体" w:eastAsia="黑体" w:hAnsi="黑体"/>
                <w:sz w:val="32"/>
                <w:szCs w:val="24"/>
              </w:rPr>
              <w:t>要开课平台</w:t>
            </w:r>
          </w:p>
        </w:tc>
        <w:tc>
          <w:tcPr>
            <w:tcW w:w="284" w:type="dxa"/>
            <w:vAlign w:val="bottom"/>
          </w:tcPr>
          <w:p w:rsidR="008166FA" w:rsidRDefault="008166FA" w:rsidP="009B1D8B">
            <w:r w:rsidRPr="007A458B">
              <w:rPr>
                <w:rFonts w:ascii="黑体" w:eastAsia="黑体" w:hAnsi="黑体" w:hint="eastAsia"/>
                <w:sz w:val="32"/>
                <w:szCs w:val="24"/>
              </w:rPr>
              <w:t>：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166FA" w:rsidRPr="00FF5DCC" w:rsidRDefault="008166FA" w:rsidP="009B1D8B">
            <w:pPr>
              <w:rPr>
                <w:rFonts w:ascii="黑体" w:eastAsia="黑体" w:hAnsi="黑体"/>
                <w:sz w:val="28"/>
                <w:szCs w:val="24"/>
              </w:rPr>
            </w:pPr>
          </w:p>
        </w:tc>
      </w:tr>
      <w:tr w:rsidR="008166FA" w:rsidRPr="00FF5DCC" w:rsidTr="009B1D8B">
        <w:trPr>
          <w:trHeight w:val="907"/>
          <w:jc w:val="center"/>
        </w:trPr>
        <w:tc>
          <w:tcPr>
            <w:tcW w:w="2154" w:type="dxa"/>
            <w:vAlign w:val="bottom"/>
          </w:tcPr>
          <w:p w:rsidR="008166FA" w:rsidRPr="00FF5DCC" w:rsidRDefault="008166FA" w:rsidP="009B1D8B">
            <w:pPr>
              <w:jc w:val="distribute"/>
              <w:rPr>
                <w:rFonts w:ascii="黑体" w:eastAsia="黑体" w:hAnsi="黑体"/>
                <w:sz w:val="32"/>
                <w:szCs w:val="24"/>
              </w:rPr>
            </w:pPr>
            <w:r>
              <w:rPr>
                <w:rFonts w:ascii="黑体" w:eastAsia="黑体" w:hAnsi="黑体" w:hint="eastAsia"/>
                <w:sz w:val="32"/>
                <w:szCs w:val="24"/>
              </w:rPr>
              <w:t>申</w:t>
            </w:r>
            <w:r>
              <w:rPr>
                <w:rFonts w:ascii="黑体" w:eastAsia="黑体" w:hAnsi="黑体"/>
                <w:sz w:val="32"/>
                <w:szCs w:val="24"/>
              </w:rPr>
              <w:t>报课程学</w:t>
            </w:r>
            <w:r>
              <w:rPr>
                <w:rFonts w:ascii="黑体" w:eastAsia="黑体" w:hAnsi="黑体" w:hint="eastAsia"/>
                <w:sz w:val="32"/>
                <w:szCs w:val="24"/>
              </w:rPr>
              <w:t>校</w:t>
            </w:r>
          </w:p>
        </w:tc>
        <w:tc>
          <w:tcPr>
            <w:tcW w:w="284" w:type="dxa"/>
            <w:vAlign w:val="bottom"/>
          </w:tcPr>
          <w:p w:rsidR="008166FA" w:rsidRDefault="008166FA" w:rsidP="009B1D8B">
            <w:r w:rsidRPr="007A458B">
              <w:rPr>
                <w:rFonts w:ascii="黑体" w:eastAsia="黑体" w:hAnsi="黑体" w:hint="eastAsia"/>
                <w:sz w:val="32"/>
                <w:szCs w:val="24"/>
              </w:rPr>
              <w:t>：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166FA" w:rsidRPr="00FF5DCC" w:rsidRDefault="008166FA" w:rsidP="009B1D8B">
            <w:pPr>
              <w:rPr>
                <w:rFonts w:ascii="黑体" w:eastAsia="黑体" w:hAnsi="黑体"/>
                <w:sz w:val="28"/>
                <w:szCs w:val="24"/>
              </w:rPr>
            </w:pPr>
          </w:p>
        </w:tc>
      </w:tr>
      <w:tr w:rsidR="008166FA" w:rsidRPr="00FF5DCC" w:rsidTr="009B1D8B">
        <w:trPr>
          <w:trHeight w:val="907"/>
          <w:jc w:val="center"/>
        </w:trPr>
        <w:tc>
          <w:tcPr>
            <w:tcW w:w="2154" w:type="dxa"/>
            <w:vAlign w:val="bottom"/>
          </w:tcPr>
          <w:p w:rsidR="008166FA" w:rsidRPr="00FF5DCC" w:rsidRDefault="008166FA" w:rsidP="009B1D8B">
            <w:pPr>
              <w:jc w:val="distribute"/>
              <w:rPr>
                <w:rFonts w:ascii="黑体" w:eastAsia="黑体" w:hAnsi="黑体"/>
                <w:sz w:val="32"/>
                <w:szCs w:val="24"/>
              </w:rPr>
            </w:pPr>
            <w:r>
              <w:rPr>
                <w:rFonts w:ascii="黑体" w:eastAsia="黑体" w:hAnsi="黑体" w:hint="eastAsia"/>
                <w:sz w:val="32"/>
                <w:szCs w:val="24"/>
              </w:rPr>
              <w:t>专</w:t>
            </w:r>
            <w:r>
              <w:rPr>
                <w:rFonts w:ascii="黑体" w:eastAsia="黑体" w:hAnsi="黑体"/>
                <w:sz w:val="32"/>
                <w:szCs w:val="24"/>
              </w:rPr>
              <w:t>业类</w:t>
            </w:r>
            <w:r>
              <w:rPr>
                <w:rFonts w:ascii="黑体" w:eastAsia="黑体" w:hAnsi="黑体" w:hint="eastAsia"/>
                <w:sz w:val="32"/>
                <w:szCs w:val="24"/>
              </w:rPr>
              <w:t>代</w:t>
            </w:r>
            <w:r>
              <w:rPr>
                <w:rFonts w:ascii="黑体" w:eastAsia="黑体" w:hAnsi="黑体"/>
                <w:sz w:val="32"/>
                <w:szCs w:val="24"/>
              </w:rPr>
              <w:t>码</w:t>
            </w:r>
          </w:p>
        </w:tc>
        <w:tc>
          <w:tcPr>
            <w:tcW w:w="284" w:type="dxa"/>
            <w:vAlign w:val="bottom"/>
          </w:tcPr>
          <w:p w:rsidR="008166FA" w:rsidRDefault="008166FA" w:rsidP="009B1D8B">
            <w:r w:rsidRPr="007A458B">
              <w:rPr>
                <w:rFonts w:ascii="黑体" w:eastAsia="黑体" w:hAnsi="黑体" w:hint="eastAsia"/>
                <w:sz w:val="32"/>
                <w:szCs w:val="24"/>
              </w:rPr>
              <w:t>：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166FA" w:rsidRPr="00FF5DCC" w:rsidRDefault="008166FA" w:rsidP="009B1D8B">
            <w:pPr>
              <w:rPr>
                <w:rFonts w:ascii="黑体" w:eastAsia="黑体" w:hAnsi="黑体"/>
                <w:sz w:val="28"/>
                <w:szCs w:val="24"/>
              </w:rPr>
            </w:pPr>
          </w:p>
        </w:tc>
      </w:tr>
      <w:tr w:rsidR="008166FA" w:rsidRPr="00FF5DCC" w:rsidTr="009B1D8B">
        <w:trPr>
          <w:trHeight w:val="907"/>
          <w:jc w:val="center"/>
        </w:trPr>
        <w:tc>
          <w:tcPr>
            <w:tcW w:w="2154" w:type="dxa"/>
            <w:vAlign w:val="bottom"/>
          </w:tcPr>
          <w:p w:rsidR="008166FA" w:rsidRPr="00FF5DCC" w:rsidRDefault="008166FA" w:rsidP="009B1D8B">
            <w:pPr>
              <w:jc w:val="distribute"/>
              <w:rPr>
                <w:rFonts w:ascii="黑体" w:eastAsia="黑体" w:hAnsi="黑体"/>
                <w:sz w:val="32"/>
                <w:szCs w:val="24"/>
              </w:rPr>
            </w:pPr>
            <w:r>
              <w:rPr>
                <w:rFonts w:ascii="黑体" w:eastAsia="黑体" w:hAnsi="黑体" w:hint="eastAsia"/>
                <w:sz w:val="32"/>
                <w:szCs w:val="24"/>
              </w:rPr>
              <w:t>填</w:t>
            </w:r>
            <w:r>
              <w:rPr>
                <w:rFonts w:ascii="黑体" w:eastAsia="黑体" w:hAnsi="黑体"/>
                <w:sz w:val="32"/>
                <w:szCs w:val="24"/>
              </w:rPr>
              <w:t>表日期</w:t>
            </w:r>
          </w:p>
        </w:tc>
        <w:tc>
          <w:tcPr>
            <w:tcW w:w="284" w:type="dxa"/>
            <w:vAlign w:val="bottom"/>
          </w:tcPr>
          <w:p w:rsidR="008166FA" w:rsidRDefault="008166FA" w:rsidP="009B1D8B">
            <w:r w:rsidRPr="007A458B">
              <w:rPr>
                <w:rFonts w:ascii="黑体" w:eastAsia="黑体" w:hAnsi="黑体" w:hint="eastAsia"/>
                <w:sz w:val="32"/>
                <w:szCs w:val="24"/>
              </w:rPr>
              <w:t>：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166FA" w:rsidRPr="00FF5DCC" w:rsidRDefault="008166FA" w:rsidP="009B1D8B">
            <w:pPr>
              <w:rPr>
                <w:rFonts w:ascii="黑体" w:eastAsia="黑体" w:hAnsi="黑体"/>
                <w:sz w:val="28"/>
                <w:szCs w:val="24"/>
              </w:rPr>
            </w:pPr>
          </w:p>
        </w:tc>
      </w:tr>
    </w:tbl>
    <w:p w:rsidR="008166FA" w:rsidRDefault="008166FA" w:rsidP="008166FA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8166FA" w:rsidRDefault="008166FA" w:rsidP="008166FA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8166FA" w:rsidRDefault="008166FA" w:rsidP="008166FA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8166FA" w:rsidRPr="005C02C5" w:rsidRDefault="008166FA" w:rsidP="008166FA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32"/>
          <w:szCs w:val="32"/>
        </w:rPr>
      </w:pPr>
      <w:r w:rsidRPr="005C02C5">
        <w:rPr>
          <w:rFonts w:ascii="黑体" w:eastAsia="黑体" w:hAnsi="黑体" w:hint="eastAsia"/>
          <w:sz w:val="32"/>
          <w:szCs w:val="32"/>
        </w:rPr>
        <w:t>福建省教育厅</w:t>
      </w:r>
      <w:r w:rsidRPr="005C02C5">
        <w:rPr>
          <w:rFonts w:ascii="黑体" w:eastAsia="黑体" w:hAnsi="黑体"/>
          <w:sz w:val="32"/>
          <w:szCs w:val="32"/>
        </w:rPr>
        <w:t>制</w:t>
      </w:r>
    </w:p>
    <w:p w:rsidR="008166FA" w:rsidRPr="005C02C5" w:rsidRDefault="008166FA" w:rsidP="008166FA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32"/>
          <w:szCs w:val="32"/>
        </w:rPr>
      </w:pPr>
      <w:r w:rsidRPr="005C02C5">
        <w:rPr>
          <w:rFonts w:ascii="黑体" w:eastAsia="黑体" w:hAnsi="黑体"/>
          <w:sz w:val="32"/>
          <w:szCs w:val="32"/>
        </w:rPr>
        <w:t>二○一</w:t>
      </w:r>
      <w:r w:rsidRPr="005C02C5">
        <w:rPr>
          <w:rFonts w:ascii="黑体" w:eastAsia="黑体" w:hAnsi="黑体" w:hint="eastAsia"/>
          <w:sz w:val="32"/>
          <w:szCs w:val="32"/>
        </w:rPr>
        <w:t>九</w:t>
      </w:r>
      <w:r w:rsidRPr="005C02C5">
        <w:rPr>
          <w:rFonts w:ascii="黑体" w:eastAsia="黑体" w:hAnsi="黑体"/>
          <w:sz w:val="32"/>
          <w:szCs w:val="32"/>
        </w:rPr>
        <w:t>年</w:t>
      </w:r>
      <w:r>
        <w:rPr>
          <w:rFonts w:ascii="黑体" w:eastAsia="黑体" w:hAnsi="黑体" w:hint="eastAsia"/>
          <w:sz w:val="32"/>
          <w:szCs w:val="32"/>
        </w:rPr>
        <w:t>七</w:t>
      </w:r>
      <w:r w:rsidRPr="005C02C5">
        <w:rPr>
          <w:rFonts w:ascii="黑体" w:eastAsia="黑体" w:hAnsi="黑体"/>
          <w:sz w:val="32"/>
          <w:szCs w:val="32"/>
        </w:rPr>
        <w:t>月</w:t>
      </w:r>
    </w:p>
    <w:p w:rsidR="008166FA" w:rsidRPr="005C02C5" w:rsidRDefault="008166FA" w:rsidP="008166FA">
      <w:pPr>
        <w:widowControl/>
        <w:jc w:val="left"/>
        <w:rPr>
          <w:rFonts w:ascii="黑体" w:eastAsia="黑体" w:hAnsi="黑体"/>
          <w:sz w:val="32"/>
          <w:szCs w:val="32"/>
        </w:rPr>
        <w:sectPr w:rsidR="008166FA" w:rsidRPr="005C02C5">
          <w:footerReference w:type="default" r:id="rId5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8166FA" w:rsidRDefault="008166FA" w:rsidP="008166FA">
      <w:pPr>
        <w:snapToGrid w:val="0"/>
        <w:spacing w:line="560" w:lineRule="exact"/>
        <w:ind w:firstLine="539"/>
        <w:jc w:val="center"/>
        <w:rPr>
          <w:rFonts w:ascii="黑体" w:eastAsia="黑体" w:hAnsi="黑体"/>
          <w:sz w:val="28"/>
        </w:rPr>
      </w:pPr>
    </w:p>
    <w:p w:rsidR="008166FA" w:rsidRDefault="008166FA" w:rsidP="008166FA">
      <w:pPr>
        <w:snapToGrid w:val="0"/>
        <w:spacing w:line="560" w:lineRule="exact"/>
        <w:jc w:val="center"/>
        <w:rPr>
          <w:rFonts w:ascii="方正小标宋简体" w:eastAsia="方正小标宋简体" w:hAnsi="仿宋_GB2312" w:cs="仿宋_GB2312"/>
          <w:sz w:val="36"/>
          <w:szCs w:val="36"/>
        </w:rPr>
      </w:pPr>
      <w:r>
        <w:rPr>
          <w:rFonts w:ascii="方正小标宋简体" w:eastAsia="方正小标宋简体" w:hAnsi="仿宋_GB2312" w:cs="仿宋_GB2312" w:hint="eastAsia"/>
          <w:sz w:val="36"/>
          <w:szCs w:val="36"/>
        </w:rPr>
        <w:t>填 表 说 明</w:t>
      </w:r>
    </w:p>
    <w:p w:rsidR="008166FA" w:rsidRDefault="008166FA" w:rsidP="008166FA">
      <w:pPr>
        <w:snapToGrid w:val="0"/>
        <w:spacing w:line="560" w:lineRule="exact"/>
        <w:ind w:firstLine="539"/>
        <w:jc w:val="center"/>
        <w:rPr>
          <w:rFonts w:ascii="黑体" w:eastAsia="黑体" w:hAnsi="黑体"/>
          <w:sz w:val="28"/>
        </w:rPr>
      </w:pPr>
    </w:p>
    <w:p w:rsidR="008166FA" w:rsidRDefault="008166FA" w:rsidP="008166FA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1.开课平台是指提供面向高校和社会开放学习服务的公开课程平台。</w:t>
      </w:r>
    </w:p>
    <w:p w:rsidR="008166FA" w:rsidRDefault="008166FA" w:rsidP="008166FA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2.申报课程名称、课程团队主要成员须与平台显示情况一致，课程负责人所在单位与申报课程学校一致。</w:t>
      </w:r>
    </w:p>
    <w:p w:rsidR="008166FA" w:rsidRDefault="008166FA" w:rsidP="008166FA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3.课程性质可根据实际情况选择，可多选。</w:t>
      </w:r>
    </w:p>
    <w:p w:rsidR="008166FA" w:rsidRDefault="008166FA" w:rsidP="008166FA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4.申报课程在多个平台开课的，只能选择一个主要平台申报。多个平台的有关数据可按平台分别提供“课程数据信息表”（附件</w:t>
      </w:r>
      <w:r>
        <w:rPr>
          <w:rFonts w:ascii="仿宋_GB2312" w:eastAsia="仿宋_GB2312" w:hAnsi="仿宋"/>
          <w:sz w:val="32"/>
          <w:szCs w:val="32"/>
        </w:rPr>
        <w:t>3</w:t>
      </w:r>
      <w:r>
        <w:rPr>
          <w:rFonts w:ascii="仿宋_GB2312" w:eastAsia="仿宋_GB2312" w:hAnsi="仿宋" w:hint="eastAsia"/>
          <w:sz w:val="32"/>
          <w:szCs w:val="32"/>
        </w:rPr>
        <w:t xml:space="preserve">）。 </w:t>
      </w:r>
    </w:p>
    <w:p w:rsidR="008166FA" w:rsidRDefault="008166FA" w:rsidP="008166FA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5.因课时较长而分段在线开课、并由不同负责人主持的申报课程，可多人联合申报同一门课程。</w:t>
      </w:r>
    </w:p>
    <w:p w:rsidR="008166FA" w:rsidRDefault="008166FA" w:rsidP="008166FA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6.专业类代码指《普通高等学校本科专业目录（2012）》或《普通高等学校高等职业教育（专科）专业目录（2015年）》中的专业类代码（四位数字）。没有对应学科专业的课程，本科填写“0000”，专科高职填写“1111”。</w:t>
      </w:r>
    </w:p>
    <w:p w:rsidR="008166FA" w:rsidRDefault="008166FA" w:rsidP="008166FA">
      <w:pPr>
        <w:spacing w:line="560" w:lineRule="exact"/>
        <w:ind w:firstLineChars="200" w:firstLine="640"/>
        <w:rPr>
          <w:rFonts w:ascii="仿宋_GB2312" w:eastAsia="仿宋_GB2312" w:hAnsi="仿宋"/>
          <w:sz w:val="36"/>
          <w:szCs w:val="36"/>
        </w:rPr>
      </w:pPr>
      <w:r>
        <w:rPr>
          <w:rFonts w:ascii="仿宋_GB2312" w:eastAsia="仿宋_GB2312" w:hAnsi="仿宋" w:hint="eastAsia"/>
          <w:sz w:val="32"/>
          <w:szCs w:val="32"/>
        </w:rPr>
        <w:t>7.申报书与附件材料一并按每门课程单独装订成册，一式两份。</w:t>
      </w:r>
    </w:p>
    <w:p w:rsidR="008166FA" w:rsidRDefault="008166FA" w:rsidP="008166FA">
      <w:pPr>
        <w:spacing w:line="560" w:lineRule="exact"/>
      </w:pPr>
    </w:p>
    <w:p w:rsidR="008166FA" w:rsidRDefault="008166FA" w:rsidP="008166FA">
      <w:pPr>
        <w:widowControl/>
        <w:spacing w:line="560" w:lineRule="exact"/>
        <w:jc w:val="left"/>
        <w:rPr>
          <w:rFonts w:ascii="黑体" w:eastAsia="黑体" w:hAnsi="黑体"/>
          <w:sz w:val="24"/>
          <w:szCs w:val="24"/>
        </w:rPr>
        <w:sectPr w:rsidR="008166FA">
          <w:footerReference w:type="default" r:id="rId6"/>
          <w:pgSz w:w="11906" w:h="16838"/>
          <w:pgMar w:top="1440" w:right="1800" w:bottom="1440" w:left="1800" w:header="851" w:footer="992" w:gutter="0"/>
          <w:pgNumType w:start="2"/>
          <w:cols w:space="720"/>
          <w:docGrid w:type="lines" w:linePitch="312"/>
        </w:sectPr>
      </w:pPr>
    </w:p>
    <w:p w:rsidR="008166FA" w:rsidRPr="009E19B7" w:rsidRDefault="008166FA" w:rsidP="008166FA">
      <w:pPr>
        <w:widowControl/>
        <w:spacing w:line="560" w:lineRule="exact"/>
        <w:jc w:val="left"/>
        <w:rPr>
          <w:rFonts w:ascii="黑体" w:eastAsia="黑体" w:hAnsi="黑体"/>
          <w:sz w:val="32"/>
          <w:szCs w:val="24"/>
        </w:rPr>
      </w:pPr>
      <w:r w:rsidRPr="009E19B7">
        <w:rPr>
          <w:rFonts w:ascii="黑体" w:eastAsia="黑体" w:hAnsi="黑体" w:hint="eastAsia"/>
          <w:sz w:val="32"/>
          <w:szCs w:val="24"/>
        </w:rPr>
        <w:lastRenderedPageBreak/>
        <w:t>一、课程基本情况</w:t>
      </w:r>
    </w:p>
    <w:tbl>
      <w:tblPr>
        <w:tblW w:w="92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305"/>
        <w:gridCol w:w="1559"/>
        <w:gridCol w:w="583"/>
        <w:gridCol w:w="835"/>
        <w:gridCol w:w="850"/>
        <w:gridCol w:w="851"/>
        <w:gridCol w:w="2097"/>
      </w:tblGrid>
      <w:tr w:rsidR="008166FA" w:rsidTr="009B1D8B">
        <w:trPr>
          <w:trHeight w:val="737"/>
        </w:trPr>
        <w:tc>
          <w:tcPr>
            <w:tcW w:w="2439" w:type="dxa"/>
            <w:gridSpan w:val="2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课程名称</w:t>
            </w:r>
          </w:p>
        </w:tc>
        <w:tc>
          <w:tcPr>
            <w:tcW w:w="6775" w:type="dxa"/>
            <w:gridSpan w:val="6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是否为国家级</w:t>
            </w:r>
            <w:r w:rsidRPr="00BB3F70">
              <w:rPr>
                <w:rFonts w:ascii="黑体" w:eastAsia="黑体" w:hAnsi="黑体"/>
                <w:sz w:val="24"/>
                <w:szCs w:val="24"/>
              </w:rPr>
              <w:br/>
            </w:r>
            <w:r w:rsidRPr="00BB3F70">
              <w:rPr>
                <w:rFonts w:ascii="黑体" w:eastAsia="黑体" w:hAnsi="黑体" w:hint="eastAsia"/>
                <w:sz w:val="24"/>
                <w:szCs w:val="24"/>
              </w:rPr>
              <w:t>精品在线开放课程</w:t>
            </w:r>
          </w:p>
        </w:tc>
        <w:tc>
          <w:tcPr>
            <w:tcW w:w="2142" w:type="dxa"/>
            <w:gridSpan w:val="2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○是  ○否</w:t>
            </w:r>
          </w:p>
        </w:tc>
        <w:tc>
          <w:tcPr>
            <w:tcW w:w="1685" w:type="dxa"/>
            <w:gridSpan w:val="2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被认定的年份</w:t>
            </w:r>
          </w:p>
        </w:tc>
        <w:tc>
          <w:tcPr>
            <w:tcW w:w="2948" w:type="dxa"/>
            <w:gridSpan w:val="2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○</w:t>
            </w:r>
            <w:r>
              <w:rPr>
                <w:rFonts w:ascii="黑体" w:eastAsia="黑体" w:hAnsi="黑体"/>
                <w:sz w:val="24"/>
                <w:szCs w:val="24"/>
              </w:rPr>
              <w:t>2017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○</w:t>
            </w:r>
            <w:r>
              <w:rPr>
                <w:rFonts w:ascii="黑体" w:eastAsia="黑体" w:hAnsi="黑体"/>
                <w:sz w:val="24"/>
                <w:szCs w:val="24"/>
              </w:rPr>
              <w:t xml:space="preserve"> 2018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年</w:t>
            </w: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课程负责人</w:t>
            </w:r>
          </w:p>
        </w:tc>
        <w:tc>
          <w:tcPr>
            <w:tcW w:w="6775" w:type="dxa"/>
            <w:gridSpan w:val="6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负责人所在单位</w:t>
            </w:r>
          </w:p>
        </w:tc>
        <w:tc>
          <w:tcPr>
            <w:tcW w:w="6775" w:type="dxa"/>
            <w:gridSpan w:val="6"/>
            <w:vAlign w:val="center"/>
          </w:tcPr>
          <w:p w:rsidR="008166FA" w:rsidRDefault="008166FA" w:rsidP="009B1D8B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课程对象</w:t>
            </w:r>
          </w:p>
        </w:tc>
        <w:tc>
          <w:tcPr>
            <w:tcW w:w="6775" w:type="dxa"/>
            <w:gridSpan w:val="6"/>
            <w:vAlign w:val="center"/>
          </w:tcPr>
          <w:p w:rsidR="008166FA" w:rsidRDefault="008166FA" w:rsidP="009B1D8B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□本科生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□专科生   □社会学习者</w:t>
            </w: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课程性质</w:t>
            </w:r>
          </w:p>
        </w:tc>
        <w:tc>
          <w:tcPr>
            <w:tcW w:w="6775" w:type="dxa"/>
            <w:gridSpan w:val="6"/>
            <w:vAlign w:val="center"/>
          </w:tcPr>
          <w:p w:rsidR="008166FA" w:rsidRDefault="008166FA" w:rsidP="009B1D8B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□高校学分认定课程  □社会学习者课程</w:t>
            </w: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课程类型</w:t>
            </w:r>
          </w:p>
        </w:tc>
        <w:tc>
          <w:tcPr>
            <w:tcW w:w="6775" w:type="dxa"/>
            <w:gridSpan w:val="6"/>
            <w:vAlign w:val="center"/>
          </w:tcPr>
          <w:p w:rsidR="008166FA" w:rsidRDefault="008166FA" w:rsidP="009B1D8B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○大学生文化素质教育课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○公共基础课 </w:t>
            </w:r>
          </w:p>
          <w:p w:rsidR="008166FA" w:rsidRDefault="008166FA" w:rsidP="009B1D8B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○专业课（含学科基础课） ○创新创业教育课 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○其他</w:t>
            </w: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开放程度</w:t>
            </w:r>
          </w:p>
        </w:tc>
        <w:tc>
          <w:tcPr>
            <w:tcW w:w="6775" w:type="dxa"/>
            <w:gridSpan w:val="6"/>
            <w:vAlign w:val="center"/>
          </w:tcPr>
          <w:p w:rsidR="008166FA" w:rsidRDefault="008166FA" w:rsidP="009B1D8B"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○</w:t>
            </w:r>
            <w:r>
              <w:rPr>
                <w:rFonts w:ascii="宋体" w:hAnsi="宋体" w:cs="宋体" w:hint="eastAsia"/>
                <w:kern w:val="0"/>
                <w:sz w:val="22"/>
              </w:rPr>
              <w:t>完全开放：自由注册，免费学习</w:t>
            </w:r>
          </w:p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○</w:t>
            </w:r>
            <w:r>
              <w:rPr>
                <w:rFonts w:ascii="宋体" w:hAnsi="宋体" w:cs="宋体" w:hint="eastAsia"/>
                <w:kern w:val="0"/>
                <w:sz w:val="22"/>
              </w:rPr>
              <w:t>有限开放：仅对学校（机构）组织的学习者开放或付费学习</w:t>
            </w: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主要开课平台</w:t>
            </w:r>
          </w:p>
        </w:tc>
        <w:tc>
          <w:tcPr>
            <w:tcW w:w="6775" w:type="dxa"/>
            <w:gridSpan w:val="6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课程链接地址</w:t>
            </w:r>
          </w:p>
        </w:tc>
        <w:tc>
          <w:tcPr>
            <w:tcW w:w="6775" w:type="dxa"/>
            <w:gridSpan w:val="6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课程开设期次</w:t>
            </w:r>
          </w:p>
        </w:tc>
        <w:tc>
          <w:tcPr>
            <w:tcW w:w="6775" w:type="dxa"/>
            <w:gridSpan w:val="6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课程首期上线平台</w:t>
            </w:r>
          </w:p>
        </w:tc>
        <w:tc>
          <w:tcPr>
            <w:tcW w:w="2977" w:type="dxa"/>
            <w:gridSpan w:val="3"/>
            <w:vAlign w:val="center"/>
          </w:tcPr>
          <w:p w:rsidR="008166FA" w:rsidRPr="000C30A2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166FA" w:rsidRPr="000C30A2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0C30A2">
              <w:rPr>
                <w:rFonts w:ascii="黑体" w:eastAsia="黑体" w:hAnsi="黑体" w:hint="eastAsia"/>
                <w:sz w:val="22"/>
              </w:rPr>
              <w:t>上线时间</w:t>
            </w:r>
          </w:p>
        </w:tc>
        <w:tc>
          <w:tcPr>
            <w:tcW w:w="2097" w:type="dxa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737"/>
        </w:trPr>
        <w:tc>
          <w:tcPr>
            <w:tcW w:w="1134" w:type="dxa"/>
            <w:vMerge w:val="restart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其他平台开课情况</w:t>
            </w:r>
          </w:p>
        </w:tc>
        <w:tc>
          <w:tcPr>
            <w:tcW w:w="1305" w:type="dxa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平台名称</w:t>
            </w:r>
          </w:p>
        </w:tc>
        <w:tc>
          <w:tcPr>
            <w:tcW w:w="1559" w:type="dxa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737"/>
        </w:trPr>
        <w:tc>
          <w:tcPr>
            <w:tcW w:w="1134" w:type="dxa"/>
            <w:vMerge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开设期数</w:t>
            </w:r>
          </w:p>
        </w:tc>
        <w:tc>
          <w:tcPr>
            <w:tcW w:w="1559" w:type="dxa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Merge w:val="restart"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 w:rsidRPr="00BB3F70">
              <w:rPr>
                <w:rFonts w:ascii="黑体" w:eastAsia="黑体" w:hAnsi="黑体" w:hint="eastAsia"/>
                <w:sz w:val="24"/>
                <w:szCs w:val="24"/>
              </w:rPr>
              <w:t>课程开放共享情况</w:t>
            </w:r>
          </w:p>
        </w:tc>
        <w:tc>
          <w:tcPr>
            <w:tcW w:w="2977" w:type="dxa"/>
            <w:gridSpan w:val="3"/>
            <w:vAlign w:val="center"/>
          </w:tcPr>
          <w:p w:rsidR="008166FA" w:rsidRPr="00224C37" w:rsidRDefault="008166FA" w:rsidP="009B1D8B">
            <w:pPr>
              <w:rPr>
                <w:rFonts w:ascii="黑体" w:eastAsia="黑体" w:hAnsi="黑体"/>
                <w:szCs w:val="21"/>
              </w:rPr>
            </w:pPr>
            <w:r w:rsidRPr="00224C37">
              <w:rPr>
                <w:rFonts w:ascii="黑体" w:eastAsia="黑体" w:hAnsi="黑体" w:hint="eastAsia"/>
                <w:szCs w:val="21"/>
              </w:rPr>
              <w:t>学校数</w:t>
            </w:r>
            <w:r>
              <w:rPr>
                <w:rFonts w:ascii="黑体" w:eastAsia="黑体" w:hAnsi="黑体" w:hint="eastAsia"/>
                <w:szCs w:val="21"/>
              </w:rPr>
              <w:t>(所)</w:t>
            </w:r>
          </w:p>
        </w:tc>
        <w:tc>
          <w:tcPr>
            <w:tcW w:w="3798" w:type="dxa"/>
            <w:gridSpan w:val="3"/>
            <w:vAlign w:val="center"/>
          </w:tcPr>
          <w:p w:rsidR="008166FA" w:rsidRPr="000C30A2" w:rsidRDefault="008166FA" w:rsidP="009B1D8B">
            <w:pPr>
              <w:rPr>
                <w:rFonts w:ascii="黑体" w:eastAsia="黑体" w:hAnsi="黑体"/>
                <w:sz w:val="22"/>
              </w:rPr>
            </w:pP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Merge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8166FA" w:rsidRPr="00224C37" w:rsidRDefault="008166FA" w:rsidP="009B1D8B">
            <w:pPr>
              <w:rPr>
                <w:rFonts w:ascii="黑体" w:eastAsia="黑体" w:hAnsi="黑体"/>
                <w:szCs w:val="21"/>
              </w:rPr>
            </w:pPr>
            <w:r w:rsidRPr="00224C37">
              <w:rPr>
                <w:rFonts w:ascii="黑体" w:eastAsia="黑体" w:hAnsi="黑体" w:hint="eastAsia"/>
                <w:szCs w:val="21"/>
              </w:rPr>
              <w:t>学习者数</w:t>
            </w:r>
            <w:r>
              <w:rPr>
                <w:rFonts w:ascii="黑体" w:eastAsia="黑体" w:hAnsi="黑体" w:hint="eastAsia"/>
                <w:szCs w:val="21"/>
              </w:rPr>
              <w:t>（人次）</w:t>
            </w:r>
          </w:p>
        </w:tc>
        <w:tc>
          <w:tcPr>
            <w:tcW w:w="3798" w:type="dxa"/>
            <w:gridSpan w:val="3"/>
            <w:vAlign w:val="center"/>
          </w:tcPr>
          <w:p w:rsidR="008166FA" w:rsidRPr="000C30A2" w:rsidRDefault="008166FA" w:rsidP="009B1D8B">
            <w:pPr>
              <w:rPr>
                <w:rFonts w:ascii="黑体" w:eastAsia="黑体" w:hAnsi="黑体"/>
                <w:sz w:val="22"/>
              </w:rPr>
            </w:pPr>
          </w:p>
        </w:tc>
      </w:tr>
      <w:tr w:rsidR="008166FA" w:rsidTr="009B1D8B">
        <w:trPr>
          <w:trHeight w:val="737"/>
        </w:trPr>
        <w:tc>
          <w:tcPr>
            <w:tcW w:w="2439" w:type="dxa"/>
            <w:gridSpan w:val="2"/>
            <w:vMerge/>
            <w:vAlign w:val="center"/>
          </w:tcPr>
          <w:p w:rsidR="008166FA" w:rsidRPr="00BB3F70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8166FA" w:rsidRPr="00224C37" w:rsidRDefault="008166FA" w:rsidP="009B1D8B">
            <w:pPr>
              <w:ind w:firstLineChars="100" w:firstLine="210"/>
              <w:rPr>
                <w:rFonts w:ascii="黑体" w:eastAsia="黑体" w:hAnsi="黑体"/>
                <w:szCs w:val="21"/>
              </w:rPr>
            </w:pPr>
            <w:r w:rsidRPr="00224C37">
              <w:rPr>
                <w:rFonts w:ascii="黑体" w:eastAsia="黑体" w:hAnsi="黑体" w:hint="eastAsia"/>
                <w:szCs w:val="21"/>
              </w:rPr>
              <w:t>其中：高校学习者数</w:t>
            </w:r>
            <w:r>
              <w:rPr>
                <w:rFonts w:ascii="黑体" w:eastAsia="黑体" w:hAnsi="黑体" w:hint="eastAsia"/>
                <w:szCs w:val="21"/>
              </w:rPr>
              <w:t>（人次）</w:t>
            </w:r>
          </w:p>
        </w:tc>
        <w:tc>
          <w:tcPr>
            <w:tcW w:w="3798" w:type="dxa"/>
            <w:gridSpan w:val="3"/>
            <w:vAlign w:val="center"/>
          </w:tcPr>
          <w:p w:rsidR="008166FA" w:rsidRPr="000C30A2" w:rsidRDefault="008166FA" w:rsidP="009B1D8B">
            <w:pPr>
              <w:rPr>
                <w:rFonts w:ascii="黑体" w:eastAsia="黑体" w:hAnsi="黑体"/>
                <w:sz w:val="22"/>
              </w:rPr>
            </w:pPr>
          </w:p>
        </w:tc>
      </w:tr>
    </w:tbl>
    <w:p w:rsidR="008166FA" w:rsidRDefault="008166FA" w:rsidP="008166FA">
      <w:pPr>
        <w:pStyle w:val="1"/>
        <w:ind w:left="432" w:firstLineChars="0" w:firstLine="0"/>
        <w:rPr>
          <w:sz w:val="24"/>
          <w:szCs w:val="24"/>
        </w:rPr>
      </w:pPr>
    </w:p>
    <w:p w:rsidR="008166FA" w:rsidRDefault="008166FA" w:rsidP="008166FA">
      <w:pPr>
        <w:pStyle w:val="1"/>
        <w:ind w:left="432" w:firstLineChars="0" w:firstLine="0"/>
        <w:rPr>
          <w:sz w:val="24"/>
          <w:szCs w:val="24"/>
        </w:rPr>
      </w:pPr>
    </w:p>
    <w:p w:rsidR="008166FA" w:rsidRPr="009E19B7" w:rsidRDefault="008166FA" w:rsidP="008166FA">
      <w:pPr>
        <w:rPr>
          <w:rFonts w:ascii="黑体" w:eastAsia="黑体" w:hAnsi="黑体"/>
          <w:sz w:val="32"/>
          <w:szCs w:val="24"/>
        </w:rPr>
      </w:pPr>
      <w:r w:rsidRPr="009E19B7">
        <w:rPr>
          <w:rFonts w:ascii="黑体" w:eastAsia="黑体" w:hAnsi="黑体" w:hint="eastAsia"/>
          <w:sz w:val="32"/>
          <w:szCs w:val="24"/>
        </w:rPr>
        <w:lastRenderedPageBreak/>
        <w:t>二、课程团队情况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92"/>
        <w:gridCol w:w="993"/>
        <w:gridCol w:w="1134"/>
        <w:gridCol w:w="1275"/>
        <w:gridCol w:w="1418"/>
        <w:gridCol w:w="1276"/>
        <w:gridCol w:w="1417"/>
      </w:tblGrid>
      <w:tr w:rsidR="008166FA" w:rsidTr="009B1D8B">
        <w:trPr>
          <w:trHeight w:val="567"/>
        </w:trPr>
        <w:tc>
          <w:tcPr>
            <w:tcW w:w="9214" w:type="dxa"/>
            <w:gridSpan w:val="8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课程团队主要成员（含负责人）</w:t>
            </w:r>
          </w:p>
        </w:tc>
      </w:tr>
      <w:tr w:rsidR="008166FA" w:rsidTr="009B1D8B">
        <w:trPr>
          <w:trHeight w:val="567"/>
        </w:trPr>
        <w:tc>
          <w:tcPr>
            <w:tcW w:w="709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序号</w:t>
            </w: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姓名</w:t>
            </w:r>
          </w:p>
        </w:tc>
        <w:tc>
          <w:tcPr>
            <w:tcW w:w="99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单位</w:t>
            </w:r>
          </w:p>
        </w:tc>
        <w:tc>
          <w:tcPr>
            <w:tcW w:w="113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职称</w:t>
            </w:r>
          </w:p>
        </w:tc>
        <w:tc>
          <w:tcPr>
            <w:tcW w:w="1275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手机号码</w:t>
            </w:r>
          </w:p>
        </w:tc>
        <w:tc>
          <w:tcPr>
            <w:tcW w:w="141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电子邮箱</w:t>
            </w:r>
          </w:p>
        </w:tc>
        <w:tc>
          <w:tcPr>
            <w:tcW w:w="1276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承担任务</w:t>
            </w:r>
          </w:p>
        </w:tc>
        <w:tc>
          <w:tcPr>
            <w:tcW w:w="141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平台用户名</w:t>
            </w:r>
          </w:p>
        </w:tc>
      </w:tr>
      <w:tr w:rsidR="008166FA" w:rsidTr="009B1D8B">
        <w:trPr>
          <w:trHeight w:val="567"/>
        </w:trPr>
        <w:tc>
          <w:tcPr>
            <w:tcW w:w="709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567"/>
        </w:trPr>
        <w:tc>
          <w:tcPr>
            <w:tcW w:w="709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567"/>
        </w:trPr>
        <w:tc>
          <w:tcPr>
            <w:tcW w:w="709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567"/>
        </w:trPr>
        <w:tc>
          <w:tcPr>
            <w:tcW w:w="709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567"/>
        </w:trPr>
        <w:tc>
          <w:tcPr>
            <w:tcW w:w="709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567"/>
        </w:trPr>
        <w:tc>
          <w:tcPr>
            <w:tcW w:w="709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567"/>
        </w:trPr>
        <w:tc>
          <w:tcPr>
            <w:tcW w:w="709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…</w:t>
            </w: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</w:tbl>
    <w:p w:rsidR="008166FA" w:rsidRDefault="008166FA" w:rsidP="008166FA">
      <w:pPr>
        <w:rPr>
          <w:sz w:val="24"/>
          <w:szCs w:val="24"/>
        </w:rPr>
      </w:pPr>
    </w:p>
    <w:p w:rsidR="008166FA" w:rsidRDefault="008166FA" w:rsidP="008166FA">
      <w:pPr>
        <w:rPr>
          <w:sz w:val="24"/>
          <w:szCs w:val="24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"/>
        <w:gridCol w:w="1078"/>
        <w:gridCol w:w="1843"/>
        <w:gridCol w:w="992"/>
        <w:gridCol w:w="1984"/>
        <w:gridCol w:w="2410"/>
      </w:tblGrid>
      <w:tr w:rsidR="008166FA" w:rsidTr="009B1D8B">
        <w:trPr>
          <w:trHeight w:val="624"/>
        </w:trPr>
        <w:tc>
          <w:tcPr>
            <w:tcW w:w="9214" w:type="dxa"/>
            <w:gridSpan w:val="6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课程团队其他成员</w:t>
            </w:r>
          </w:p>
        </w:tc>
      </w:tr>
      <w:tr w:rsidR="008166FA" w:rsidTr="009B1D8B">
        <w:trPr>
          <w:trHeight w:val="624"/>
        </w:trPr>
        <w:tc>
          <w:tcPr>
            <w:tcW w:w="90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序号</w:t>
            </w:r>
          </w:p>
        </w:tc>
        <w:tc>
          <w:tcPr>
            <w:tcW w:w="107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单位</w:t>
            </w: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职称</w:t>
            </w:r>
          </w:p>
        </w:tc>
        <w:tc>
          <w:tcPr>
            <w:tcW w:w="198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承担任务</w:t>
            </w:r>
          </w:p>
        </w:tc>
        <w:tc>
          <w:tcPr>
            <w:tcW w:w="2410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平台用户名</w:t>
            </w:r>
          </w:p>
        </w:tc>
      </w:tr>
      <w:tr w:rsidR="008166FA" w:rsidTr="009B1D8B">
        <w:trPr>
          <w:trHeight w:val="624"/>
        </w:trPr>
        <w:tc>
          <w:tcPr>
            <w:tcW w:w="90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1</w:t>
            </w:r>
          </w:p>
        </w:tc>
        <w:tc>
          <w:tcPr>
            <w:tcW w:w="107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624"/>
        </w:trPr>
        <w:tc>
          <w:tcPr>
            <w:tcW w:w="90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2</w:t>
            </w:r>
          </w:p>
        </w:tc>
        <w:tc>
          <w:tcPr>
            <w:tcW w:w="107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624"/>
        </w:trPr>
        <w:tc>
          <w:tcPr>
            <w:tcW w:w="90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3</w:t>
            </w:r>
          </w:p>
        </w:tc>
        <w:tc>
          <w:tcPr>
            <w:tcW w:w="107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624"/>
        </w:trPr>
        <w:tc>
          <w:tcPr>
            <w:tcW w:w="90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4</w:t>
            </w:r>
          </w:p>
        </w:tc>
        <w:tc>
          <w:tcPr>
            <w:tcW w:w="107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624"/>
        </w:trPr>
        <w:tc>
          <w:tcPr>
            <w:tcW w:w="90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5</w:t>
            </w:r>
          </w:p>
        </w:tc>
        <w:tc>
          <w:tcPr>
            <w:tcW w:w="107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624"/>
        </w:trPr>
        <w:tc>
          <w:tcPr>
            <w:tcW w:w="90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6</w:t>
            </w:r>
          </w:p>
        </w:tc>
        <w:tc>
          <w:tcPr>
            <w:tcW w:w="107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8166FA" w:rsidTr="009B1D8B">
        <w:trPr>
          <w:trHeight w:val="624"/>
        </w:trPr>
        <w:tc>
          <w:tcPr>
            <w:tcW w:w="907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…</w:t>
            </w:r>
          </w:p>
        </w:tc>
        <w:tc>
          <w:tcPr>
            <w:tcW w:w="1078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166FA" w:rsidRDefault="008166FA" w:rsidP="009B1D8B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</w:tbl>
    <w:p w:rsidR="008166FA" w:rsidRDefault="008166FA" w:rsidP="008166FA">
      <w:pPr>
        <w:rPr>
          <w:sz w:val="24"/>
          <w:szCs w:val="24"/>
        </w:rPr>
      </w:pPr>
    </w:p>
    <w:p w:rsidR="008166FA" w:rsidRDefault="008166FA" w:rsidP="008166FA">
      <w:pPr>
        <w:rPr>
          <w:sz w:val="24"/>
          <w:szCs w:val="24"/>
        </w:rPr>
      </w:pPr>
    </w:p>
    <w:p w:rsidR="008166FA" w:rsidRDefault="008166FA" w:rsidP="008166FA">
      <w:pPr>
        <w:rPr>
          <w:sz w:val="24"/>
          <w:szCs w:val="24"/>
        </w:rPr>
      </w:pPr>
    </w:p>
    <w:p w:rsidR="008166FA" w:rsidRDefault="008166FA" w:rsidP="008166FA">
      <w:pPr>
        <w:rPr>
          <w:rFonts w:ascii="黑体" w:eastAsia="黑体" w:hAnsi="黑体"/>
          <w:sz w:val="24"/>
          <w:szCs w:val="24"/>
        </w:rPr>
      </w:pPr>
    </w:p>
    <w:p w:rsidR="008166FA" w:rsidRDefault="008166FA" w:rsidP="008166FA">
      <w:pPr>
        <w:rPr>
          <w:rFonts w:ascii="黑体" w:eastAsia="黑体" w:hAnsi="黑体"/>
          <w:sz w:val="24"/>
          <w:szCs w:val="24"/>
        </w:rPr>
      </w:pPr>
    </w:p>
    <w:p w:rsidR="008166FA" w:rsidRPr="001D555B" w:rsidRDefault="008166FA" w:rsidP="008166FA">
      <w:pPr>
        <w:rPr>
          <w:sz w:val="24"/>
          <w:szCs w:val="21"/>
        </w:rPr>
      </w:pPr>
      <w:r w:rsidRPr="009E19B7">
        <w:rPr>
          <w:rFonts w:ascii="黑体" w:eastAsia="黑体" w:hAnsi="黑体" w:hint="eastAsia"/>
          <w:sz w:val="32"/>
          <w:szCs w:val="24"/>
        </w:rPr>
        <w:lastRenderedPageBreak/>
        <w:t>三、课程建设内容简介及课程特色</w:t>
      </w:r>
      <w:r w:rsidRPr="001D555B">
        <w:rPr>
          <w:rFonts w:ascii="黑体" w:eastAsia="黑体" w:hAnsi="黑体" w:hint="eastAsia"/>
          <w:sz w:val="24"/>
          <w:szCs w:val="21"/>
        </w:rPr>
        <w:t>（</w:t>
      </w:r>
      <w:r w:rsidRPr="001D555B">
        <w:rPr>
          <w:rFonts w:ascii="仿宋_GB2312" w:eastAsia="仿宋_GB2312" w:hAnsi="仿宋" w:hint="eastAsia"/>
          <w:sz w:val="24"/>
          <w:szCs w:val="21"/>
        </w:rPr>
        <w:t>不超过</w:t>
      </w:r>
      <w:r w:rsidRPr="001D555B">
        <w:rPr>
          <w:rFonts w:ascii="仿宋_GB2312" w:eastAsia="仿宋_GB2312" w:hAnsi="仿宋"/>
          <w:sz w:val="24"/>
          <w:szCs w:val="21"/>
        </w:rPr>
        <w:t>800</w:t>
      </w:r>
      <w:r w:rsidRPr="001D555B">
        <w:rPr>
          <w:rFonts w:ascii="仿宋_GB2312" w:eastAsia="仿宋_GB2312" w:hAnsi="仿宋" w:hint="eastAsia"/>
          <w:sz w:val="24"/>
          <w:szCs w:val="21"/>
        </w:rPr>
        <w:t>字）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8166FA" w:rsidTr="009B1D8B">
        <w:tc>
          <w:tcPr>
            <w:tcW w:w="9214" w:type="dxa"/>
          </w:tcPr>
          <w:p w:rsidR="008166FA" w:rsidRDefault="008166FA" w:rsidP="009B1D8B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（课程立项建设的主要内容、进展，重点表述本课程运用信息技术在课程体系、教学内容和教学方法等方面的改革情况）</w:t>
            </w: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</w:tc>
      </w:tr>
    </w:tbl>
    <w:p w:rsidR="008166FA" w:rsidRDefault="008166FA" w:rsidP="008166FA">
      <w:pPr>
        <w:rPr>
          <w:rFonts w:ascii="黑体" w:eastAsia="黑体" w:hAnsi="黑体"/>
          <w:sz w:val="24"/>
          <w:szCs w:val="24"/>
        </w:rPr>
      </w:pPr>
    </w:p>
    <w:p w:rsidR="008166FA" w:rsidRDefault="008166FA" w:rsidP="008166FA">
      <w:pPr>
        <w:rPr>
          <w:rFonts w:ascii="黑体" w:eastAsia="黑体" w:hAnsi="黑体"/>
          <w:sz w:val="24"/>
          <w:szCs w:val="24"/>
        </w:rPr>
      </w:pPr>
    </w:p>
    <w:p w:rsidR="008166FA" w:rsidRPr="001D555B" w:rsidRDefault="008166FA" w:rsidP="008166FA">
      <w:pPr>
        <w:rPr>
          <w:rFonts w:ascii="黑体" w:eastAsia="黑体" w:hAnsi="黑体"/>
          <w:sz w:val="24"/>
          <w:szCs w:val="21"/>
        </w:rPr>
      </w:pPr>
      <w:r w:rsidRPr="009E19B7">
        <w:rPr>
          <w:rFonts w:ascii="黑体" w:eastAsia="黑体" w:hAnsi="黑体" w:hint="eastAsia"/>
          <w:sz w:val="32"/>
          <w:szCs w:val="24"/>
        </w:rPr>
        <w:lastRenderedPageBreak/>
        <w:t>四、课程考核（</w:t>
      </w:r>
      <w:r>
        <w:rPr>
          <w:rFonts w:ascii="黑体" w:eastAsia="黑体" w:hAnsi="黑体" w:hint="eastAsia"/>
          <w:sz w:val="32"/>
          <w:szCs w:val="24"/>
        </w:rPr>
        <w:t>考</w:t>
      </w:r>
      <w:r w:rsidRPr="009E19B7">
        <w:rPr>
          <w:rFonts w:ascii="黑体" w:eastAsia="黑体" w:hAnsi="黑体" w:hint="eastAsia"/>
          <w:sz w:val="32"/>
          <w:szCs w:val="24"/>
        </w:rPr>
        <w:t>试）情况</w:t>
      </w:r>
      <w:r w:rsidRPr="001D555B">
        <w:rPr>
          <w:rFonts w:ascii="黑体" w:eastAsia="黑体" w:hAnsi="黑体" w:hint="eastAsia"/>
          <w:sz w:val="24"/>
          <w:szCs w:val="21"/>
        </w:rPr>
        <w:t>（</w:t>
      </w:r>
      <w:r w:rsidRPr="001D555B">
        <w:rPr>
          <w:rFonts w:ascii="仿宋_GB2312" w:eastAsia="仿宋_GB2312" w:hAnsi="仿宋" w:hint="eastAsia"/>
          <w:sz w:val="24"/>
          <w:szCs w:val="21"/>
        </w:rPr>
        <w:t>不超过5</w:t>
      </w:r>
      <w:r w:rsidRPr="001D555B">
        <w:rPr>
          <w:rFonts w:ascii="仿宋_GB2312" w:eastAsia="仿宋_GB2312" w:hAnsi="仿宋"/>
          <w:sz w:val="24"/>
          <w:szCs w:val="21"/>
        </w:rPr>
        <w:t>00</w:t>
      </w:r>
      <w:r w:rsidRPr="001D555B">
        <w:rPr>
          <w:rFonts w:ascii="仿宋_GB2312" w:eastAsia="仿宋_GB2312" w:hAnsi="仿宋" w:hint="eastAsia"/>
          <w:sz w:val="24"/>
          <w:szCs w:val="21"/>
        </w:rPr>
        <w:t>字）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8166FA" w:rsidTr="009B1D8B">
        <w:tc>
          <w:tcPr>
            <w:tcW w:w="9214" w:type="dxa"/>
          </w:tcPr>
          <w:p w:rsidR="008166FA" w:rsidRDefault="008166FA" w:rsidP="009B1D8B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对学习者学习的考核（考试）办法，成绩评定方式及结果分析等。如果为学分认定课，须将附件</w:t>
            </w:r>
            <w:r>
              <w:rPr>
                <w:rFonts w:ascii="仿宋_GB2312" w:eastAsia="仿宋_GB2312" w:hAnsi="仿宋"/>
                <w:sz w:val="24"/>
                <w:szCs w:val="24"/>
              </w:rPr>
              <w:t>3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课程数据信息</w:t>
            </w:r>
            <w:proofErr w:type="gramStart"/>
            <w:r>
              <w:rPr>
                <w:rFonts w:ascii="仿宋_GB2312" w:eastAsia="仿宋_GB2312" w:hAnsi="仿宋" w:hint="eastAsia"/>
                <w:sz w:val="24"/>
                <w:szCs w:val="24"/>
              </w:rPr>
              <w:t>表相应</w:t>
            </w:r>
            <w:proofErr w:type="gramEnd"/>
            <w:r>
              <w:rPr>
                <w:rFonts w:ascii="仿宋_GB2312" w:eastAsia="仿宋_GB2312" w:hAnsi="仿宋" w:hint="eastAsia"/>
                <w:sz w:val="24"/>
                <w:szCs w:val="24"/>
              </w:rPr>
              <w:t>的两期试题附后</w:t>
            </w: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</w:tc>
      </w:tr>
    </w:tbl>
    <w:p w:rsidR="008166FA" w:rsidRDefault="008166FA" w:rsidP="008166FA">
      <w:pPr>
        <w:rPr>
          <w:rFonts w:ascii="黑体" w:eastAsia="黑体" w:hAnsi="黑体"/>
          <w:sz w:val="24"/>
          <w:szCs w:val="24"/>
        </w:rPr>
        <w:sectPr w:rsidR="008166FA">
          <w:footerReference w:type="default" r:id="rId7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8166FA" w:rsidRPr="001D555B" w:rsidRDefault="008166FA" w:rsidP="008166FA">
      <w:pPr>
        <w:rPr>
          <w:rFonts w:ascii="仿宋_GB2312" w:eastAsia="仿宋_GB2312" w:hAnsi="仿宋_GB2312" w:cs="仿宋_GB2312"/>
          <w:sz w:val="24"/>
          <w:szCs w:val="21"/>
        </w:rPr>
      </w:pPr>
      <w:r w:rsidRPr="009E19B7">
        <w:rPr>
          <w:rFonts w:ascii="黑体" w:eastAsia="黑体" w:hAnsi="黑体" w:hint="eastAsia"/>
          <w:sz w:val="32"/>
          <w:szCs w:val="24"/>
        </w:rPr>
        <w:lastRenderedPageBreak/>
        <w:t>五、课程应用情况</w:t>
      </w:r>
      <w:r w:rsidRPr="001D555B">
        <w:rPr>
          <w:rFonts w:ascii="仿宋_GB2312" w:eastAsia="仿宋_GB2312" w:hAnsi="仿宋_GB2312" w:cs="仿宋_GB2312" w:hint="eastAsia"/>
          <w:sz w:val="24"/>
          <w:szCs w:val="21"/>
        </w:rPr>
        <w:t>（不超过800字）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8166FA" w:rsidTr="009B1D8B">
        <w:trPr>
          <w:trHeight w:val="12930"/>
        </w:trPr>
        <w:tc>
          <w:tcPr>
            <w:tcW w:w="9214" w:type="dxa"/>
          </w:tcPr>
          <w:p w:rsidR="008166FA" w:rsidRDefault="008166FA" w:rsidP="009B1D8B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课程在申报高校教学中的应用情况；面向其他高校学生和社会学习者应用情况及效果，其中包括使用课程学校总数、选课总人数、使用课程学校名称等</w:t>
            </w: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  <w:p w:rsidR="008166FA" w:rsidRDefault="008166FA" w:rsidP="009B1D8B">
            <w:pPr>
              <w:rPr>
                <w:sz w:val="24"/>
                <w:szCs w:val="24"/>
              </w:rPr>
            </w:pPr>
          </w:p>
        </w:tc>
      </w:tr>
    </w:tbl>
    <w:p w:rsidR="008166FA" w:rsidRPr="009E19B7" w:rsidRDefault="008166FA" w:rsidP="008166FA">
      <w:pPr>
        <w:rPr>
          <w:rFonts w:ascii="黑体" w:eastAsia="黑体" w:hAnsi="黑体"/>
          <w:sz w:val="32"/>
          <w:szCs w:val="24"/>
        </w:rPr>
      </w:pPr>
      <w:r w:rsidRPr="009E19B7">
        <w:rPr>
          <w:rFonts w:ascii="黑体" w:eastAsia="黑体" w:hAnsi="黑体" w:hint="eastAsia"/>
          <w:sz w:val="32"/>
          <w:szCs w:val="24"/>
        </w:rPr>
        <w:lastRenderedPageBreak/>
        <w:t>六、课程建设计划</w:t>
      </w:r>
      <w:r w:rsidRPr="001D555B">
        <w:rPr>
          <w:rFonts w:ascii="黑体" w:eastAsia="黑体" w:hAnsi="黑体" w:hint="eastAsia"/>
          <w:sz w:val="24"/>
          <w:szCs w:val="21"/>
        </w:rPr>
        <w:t>（</w:t>
      </w:r>
      <w:r w:rsidRPr="001D555B">
        <w:rPr>
          <w:rFonts w:ascii="仿宋_GB2312" w:eastAsia="仿宋_GB2312" w:hAnsi="仿宋" w:hint="eastAsia"/>
          <w:sz w:val="24"/>
          <w:szCs w:val="21"/>
        </w:rPr>
        <w:t>不超过5</w:t>
      </w:r>
      <w:r w:rsidRPr="001D555B">
        <w:rPr>
          <w:rFonts w:ascii="仿宋_GB2312" w:eastAsia="仿宋_GB2312" w:hAnsi="仿宋"/>
          <w:sz w:val="24"/>
          <w:szCs w:val="21"/>
        </w:rPr>
        <w:t>00</w:t>
      </w:r>
      <w:r w:rsidRPr="001D555B">
        <w:rPr>
          <w:rFonts w:ascii="仿宋_GB2312" w:eastAsia="仿宋_GB2312" w:hAnsi="仿宋" w:hint="eastAsia"/>
          <w:sz w:val="24"/>
          <w:szCs w:val="21"/>
        </w:rPr>
        <w:t>字）</w:t>
      </w:r>
    </w:p>
    <w:tbl>
      <w:tblPr>
        <w:tblW w:w="92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8166FA" w:rsidTr="009B1D8B">
        <w:tc>
          <w:tcPr>
            <w:tcW w:w="9214" w:type="dxa"/>
          </w:tcPr>
          <w:p w:rsidR="008166FA" w:rsidRDefault="008166FA" w:rsidP="009B1D8B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今后三年继续面向高校和社会开放学习服务计划，包括面向高校的教学应用计划和面向社会开设期次、持续更新和提供教学服务设想等</w:t>
            </w: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left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284" w:firstLineChars="200" w:firstLine="480"/>
              <w:jc w:val="center"/>
              <w:rPr>
                <w:sz w:val="24"/>
                <w:szCs w:val="24"/>
              </w:rPr>
            </w:pPr>
          </w:p>
        </w:tc>
      </w:tr>
    </w:tbl>
    <w:p w:rsidR="008166FA" w:rsidRDefault="008166FA" w:rsidP="008166FA">
      <w:pPr>
        <w:rPr>
          <w:rFonts w:ascii="黑体" w:eastAsia="黑体" w:hAnsi="黑体"/>
          <w:sz w:val="28"/>
          <w:szCs w:val="24"/>
        </w:rPr>
      </w:pPr>
    </w:p>
    <w:p w:rsidR="008166FA" w:rsidRPr="009E19B7" w:rsidRDefault="008166FA" w:rsidP="008166FA">
      <w:pPr>
        <w:rPr>
          <w:rFonts w:ascii="黑体" w:eastAsia="黑体" w:hAnsi="黑体"/>
          <w:sz w:val="32"/>
          <w:szCs w:val="24"/>
        </w:rPr>
      </w:pPr>
      <w:r w:rsidRPr="009E19B7">
        <w:rPr>
          <w:rFonts w:ascii="黑体" w:eastAsia="黑体" w:hAnsi="黑体" w:hint="eastAsia"/>
          <w:sz w:val="32"/>
          <w:szCs w:val="24"/>
        </w:rPr>
        <w:t>七、课程负责人诚信承诺</w:t>
      </w:r>
    </w:p>
    <w:tbl>
      <w:tblPr>
        <w:tblW w:w="92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8166FA" w:rsidTr="009B1D8B">
        <w:tc>
          <w:tcPr>
            <w:tcW w:w="9214" w:type="dxa"/>
          </w:tcPr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8166FA" w:rsidRDefault="008166FA" w:rsidP="009B1D8B">
            <w:pPr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本人已认真填写并检查以上材料，保证内容真实有效。</w:t>
            </w:r>
          </w:p>
          <w:p w:rsidR="008166FA" w:rsidRDefault="008166FA" w:rsidP="009B1D8B">
            <w:pPr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8166FA" w:rsidRDefault="008166FA" w:rsidP="009B1D8B">
            <w:pPr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8166FA" w:rsidRDefault="008166FA" w:rsidP="009B1D8B">
            <w:pPr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8166FA" w:rsidRDefault="008166FA" w:rsidP="009B1D8B">
            <w:pPr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1418" w:firstLineChars="200" w:firstLine="48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8166FA" w:rsidRDefault="008166FA" w:rsidP="009B1D8B">
            <w:pPr>
              <w:adjustRightInd w:val="0"/>
              <w:snapToGrid w:val="0"/>
              <w:spacing w:line="360" w:lineRule="auto"/>
              <w:ind w:right="1418" w:firstLineChars="200" w:firstLine="48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课程负责人（签字）：</w:t>
            </w:r>
          </w:p>
          <w:p w:rsidR="008166FA" w:rsidRDefault="008166FA" w:rsidP="009B1D8B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                                                 年    月    日</w:t>
            </w:r>
          </w:p>
        </w:tc>
      </w:tr>
    </w:tbl>
    <w:p w:rsidR="008166FA" w:rsidRPr="009E19B7" w:rsidRDefault="008166FA" w:rsidP="008166FA">
      <w:pPr>
        <w:rPr>
          <w:rFonts w:ascii="黑体" w:eastAsia="黑体" w:hAnsi="黑体"/>
          <w:sz w:val="32"/>
          <w:szCs w:val="24"/>
        </w:rPr>
      </w:pPr>
      <w:r w:rsidRPr="009E19B7">
        <w:rPr>
          <w:rFonts w:ascii="黑体" w:eastAsia="黑体" w:hAnsi="黑体" w:hint="eastAsia"/>
          <w:sz w:val="32"/>
          <w:szCs w:val="24"/>
        </w:rPr>
        <w:lastRenderedPageBreak/>
        <w:t>八、附件材料清单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8166FA" w:rsidTr="009B1D8B">
        <w:trPr>
          <w:trHeight w:val="3921"/>
        </w:trPr>
        <w:tc>
          <w:tcPr>
            <w:tcW w:w="9214" w:type="dxa"/>
          </w:tcPr>
          <w:p w:rsidR="008166FA" w:rsidRDefault="008166FA" w:rsidP="009B1D8B">
            <w:pPr>
              <w:adjustRightInd w:val="0"/>
              <w:snapToGrid w:val="0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1.政治审查意见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（必须提供）</w:t>
            </w:r>
          </w:p>
          <w:p w:rsidR="008166FA" w:rsidRDefault="008166FA" w:rsidP="009B1D8B">
            <w:pPr>
              <w:adjustRightInd w:val="0"/>
              <w:snapToGrid w:val="0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（本校党委对本校课程团队成员情况进行审查，以及对课程政治导向把关审查情况，确保课程正确的政治方向、价值取向。团队</w:t>
            </w:r>
            <w:proofErr w:type="gramStart"/>
            <w:r>
              <w:rPr>
                <w:rFonts w:ascii="仿宋_GB2312" w:eastAsia="仿宋_GB2312" w:hAnsi="仿宋" w:hint="eastAsia"/>
                <w:sz w:val="24"/>
                <w:szCs w:val="24"/>
              </w:rPr>
              <w:t>涉及多校时</w:t>
            </w:r>
            <w:proofErr w:type="gramEnd"/>
            <w:r>
              <w:rPr>
                <w:rFonts w:ascii="仿宋_GB2312" w:eastAsia="仿宋_GB2312" w:hAnsi="仿宋" w:hint="eastAsia"/>
                <w:sz w:val="24"/>
                <w:szCs w:val="24"/>
              </w:rPr>
              <w:t>需要各校分别出具。须由学校党委盖章。无统一格式要求。）</w:t>
            </w:r>
          </w:p>
          <w:p w:rsidR="008166FA" w:rsidRDefault="008166FA" w:rsidP="009B1D8B">
            <w:pPr>
              <w:adjustRightInd w:val="0"/>
              <w:snapToGrid w:val="0"/>
              <w:ind w:left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2.学术性评价意见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（必须提供）</w:t>
            </w:r>
          </w:p>
          <w:p w:rsidR="008166FA" w:rsidRDefault="008166FA" w:rsidP="009B1D8B">
            <w:pPr>
              <w:adjustRightInd w:val="0"/>
              <w:snapToGrid w:val="0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[学术评价意见由学校学术性组织（</w:t>
            </w:r>
            <w:proofErr w:type="gramStart"/>
            <w:r>
              <w:rPr>
                <w:rFonts w:ascii="仿宋_GB2312" w:eastAsia="仿宋_GB2312" w:hAnsi="仿宋" w:hint="eastAsia"/>
                <w:sz w:val="24"/>
                <w:szCs w:val="24"/>
              </w:rPr>
              <w:t>校教指</w:t>
            </w:r>
            <w:proofErr w:type="gramEnd"/>
            <w:r>
              <w:rPr>
                <w:rFonts w:ascii="仿宋_GB2312" w:eastAsia="仿宋_GB2312" w:hAnsi="仿宋" w:hint="eastAsia"/>
                <w:sz w:val="24"/>
                <w:szCs w:val="24"/>
              </w:rPr>
              <w:t>委或学术委员会等），或相关部门组织的相应学科专业领域专家（不少于3名）组成的学术审查小组，经一定程序评价后出具。须由学术性组织盖章或学术审查小组全部专家签字。无统一格式要求。]</w:t>
            </w:r>
          </w:p>
          <w:p w:rsidR="008166FA" w:rsidRDefault="008166FA" w:rsidP="009B1D8B">
            <w:pPr>
              <w:adjustRightInd w:val="0"/>
              <w:snapToGrid w:val="0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3.课程数据信息表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（必须提供）</w:t>
            </w:r>
          </w:p>
          <w:p w:rsidR="008166FA" w:rsidRDefault="008166FA" w:rsidP="009B1D8B">
            <w:pPr>
              <w:adjustRightInd w:val="0"/>
              <w:snapToGrid w:val="0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（按照申报文件附件</w:t>
            </w:r>
            <w:r>
              <w:rPr>
                <w:rFonts w:ascii="仿宋_GB2312" w:eastAsia="仿宋_GB2312" w:hAnsi="仿宋"/>
                <w:sz w:val="24"/>
                <w:szCs w:val="24"/>
              </w:rPr>
              <w:t>2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格式提供，须附上相应的课程平台单位、选课学校教务处盖章的证明性材料）</w:t>
            </w:r>
          </w:p>
          <w:p w:rsidR="008166FA" w:rsidRDefault="008166FA" w:rsidP="009B1D8B">
            <w:pPr>
              <w:adjustRightInd w:val="0"/>
              <w:snapToGrid w:val="0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4.校外评价意见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（可选提供）</w:t>
            </w:r>
          </w:p>
          <w:p w:rsidR="008166FA" w:rsidRDefault="008166FA" w:rsidP="009B1D8B">
            <w:pPr>
              <w:adjustRightInd w:val="0"/>
              <w:snapToGrid w:val="0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[此评价意见作为课程有关学术水平、课程质量、应用效果等某一方面的佐证性材料或补充材料，可由有关专家组织、学术组织、课程联盟组织、课程平台、课程应用高校（或高校相应院系）等出具，也可由相应学科专业领域的校外专家学者出具。须相关单位盖章或专家签字。评价意见以1份为宜，不得超过２份。无统一格式要求。]</w:t>
            </w:r>
          </w:p>
          <w:p w:rsidR="008166FA" w:rsidRDefault="008166FA" w:rsidP="009B1D8B">
            <w:pPr>
              <w:adjustRightInd w:val="0"/>
              <w:snapToGrid w:val="0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</w:tbl>
    <w:p w:rsidR="008166FA" w:rsidRDefault="008166FA" w:rsidP="008166FA">
      <w:pPr>
        <w:rPr>
          <w:rFonts w:ascii="黑体" w:eastAsia="黑体" w:hAnsi="黑体"/>
          <w:sz w:val="24"/>
          <w:szCs w:val="24"/>
        </w:rPr>
      </w:pPr>
    </w:p>
    <w:p w:rsidR="008166FA" w:rsidRPr="009E19B7" w:rsidRDefault="008166FA" w:rsidP="008166FA">
      <w:pPr>
        <w:rPr>
          <w:rFonts w:ascii="黑体" w:eastAsia="黑体" w:hAnsi="黑体"/>
          <w:sz w:val="32"/>
          <w:szCs w:val="24"/>
        </w:rPr>
      </w:pPr>
      <w:r w:rsidRPr="009E19B7">
        <w:rPr>
          <w:rFonts w:ascii="黑体" w:eastAsia="黑体" w:hAnsi="黑体" w:hint="eastAsia"/>
          <w:sz w:val="32"/>
          <w:szCs w:val="24"/>
        </w:rPr>
        <w:t>九、申报学校承诺意见</w:t>
      </w:r>
    </w:p>
    <w:tbl>
      <w:tblPr>
        <w:tblW w:w="92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8166FA" w:rsidTr="009B1D8B">
        <w:trPr>
          <w:trHeight w:val="3899"/>
        </w:trPr>
        <w:tc>
          <w:tcPr>
            <w:tcW w:w="9214" w:type="dxa"/>
          </w:tcPr>
          <w:p w:rsidR="008166FA" w:rsidRDefault="008166FA" w:rsidP="008166FA">
            <w:pPr>
              <w:spacing w:beforeLines="100" w:before="312"/>
              <w:ind w:right="26"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本校已按照申报要求，组织</w:t>
            </w:r>
            <w:r>
              <w:rPr>
                <w:rFonts w:ascii="仿宋_GB2312" w:eastAsia="仿宋_GB2312" w:hAnsi="仿宋" w:hint="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对申报课程网上内容和教学活动进行了审查，对课程有关信息及课程负责人填报的内容进行了核实。经评审评价，现择优申报。</w:t>
            </w:r>
          </w:p>
          <w:p w:rsidR="008166FA" w:rsidRDefault="008166FA" w:rsidP="008166FA">
            <w:pPr>
              <w:spacing w:beforeLines="100" w:before="312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本课程如果被认定为“福建省精品在线开放课程”，学校承诺</w:t>
            </w:r>
            <w:r w:rsidRPr="00A304BA">
              <w:rPr>
                <w:rFonts w:ascii="仿宋_GB2312" w:eastAsia="仿宋_GB2312" w:hAnsi="仿宋" w:hint="eastAsia"/>
                <w:sz w:val="24"/>
                <w:szCs w:val="24"/>
              </w:rPr>
              <w:t>为课程团队提供政策、经费等方面的支持，确保该课程面向社会开放并提供教学服务不少于</w:t>
            </w:r>
            <w:r w:rsidRPr="00A304BA">
              <w:rPr>
                <w:rFonts w:ascii="仿宋_GB2312" w:eastAsia="仿宋_GB2312" w:hAnsi="仿宋"/>
                <w:sz w:val="24"/>
                <w:szCs w:val="24"/>
              </w:rPr>
              <w:t>3</w:t>
            </w:r>
            <w:r w:rsidRPr="00A304BA">
              <w:rPr>
                <w:rFonts w:ascii="仿宋_GB2312" w:eastAsia="仿宋_GB2312" w:hAnsi="仿宋" w:hint="eastAsia"/>
                <w:sz w:val="24"/>
                <w:szCs w:val="24"/>
              </w:rPr>
              <w:t>年，监督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课程教学团队对课程不断改进完善。</w:t>
            </w:r>
          </w:p>
          <w:p w:rsidR="008166FA" w:rsidRDefault="008166FA" w:rsidP="008166FA">
            <w:pPr>
              <w:spacing w:beforeLines="100" w:before="312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8166FA" w:rsidRDefault="008166FA" w:rsidP="008166FA">
            <w:pPr>
              <w:spacing w:beforeLines="100" w:before="312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8166FA" w:rsidRDefault="008166FA" w:rsidP="008166FA">
            <w:pPr>
              <w:spacing w:beforeLines="100" w:before="312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8166FA" w:rsidRDefault="008166FA" w:rsidP="008166FA">
            <w:pPr>
              <w:spacing w:beforeLines="100" w:before="312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8166FA" w:rsidRDefault="008166FA" w:rsidP="009B1D8B">
            <w:pPr>
              <w:ind w:right="1680" w:firstLineChars="1500" w:firstLine="360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主管校领导签字：</w:t>
            </w:r>
          </w:p>
          <w:p w:rsidR="008166FA" w:rsidRDefault="008166FA" w:rsidP="009B1D8B">
            <w:pPr>
              <w:ind w:right="1680" w:firstLineChars="1500" w:firstLine="360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（学校公章）</w:t>
            </w:r>
          </w:p>
          <w:p w:rsidR="008166FA" w:rsidRDefault="008166FA" w:rsidP="009B1D8B">
            <w:pPr>
              <w:ind w:firstLineChars="2300" w:firstLine="552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       年    月    日</w:t>
            </w:r>
          </w:p>
          <w:p w:rsidR="008166FA" w:rsidRDefault="008166FA" w:rsidP="009B1D8B">
            <w:pPr>
              <w:ind w:firstLineChars="2300" w:firstLine="552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8166FA" w:rsidRDefault="008166FA" w:rsidP="009B1D8B">
            <w:pPr>
              <w:ind w:firstLineChars="2300" w:firstLine="5520"/>
              <w:rPr>
                <w:sz w:val="24"/>
                <w:szCs w:val="24"/>
              </w:rPr>
            </w:pPr>
          </w:p>
        </w:tc>
      </w:tr>
    </w:tbl>
    <w:p w:rsidR="00F15223" w:rsidRDefault="00F15223">
      <w:bookmarkStart w:id="0" w:name="_GoBack"/>
      <w:bookmarkEnd w:id="0"/>
    </w:p>
    <w:sectPr w:rsidR="00F152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方正报宋繁体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363" w:rsidRDefault="008166FA">
    <w:pPr>
      <w:pStyle w:val="a3"/>
      <w:jc w:val="center"/>
    </w:pPr>
  </w:p>
  <w:p w:rsidR="00996363" w:rsidRDefault="008166F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363" w:rsidRDefault="008166FA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CF8BFA" wp14:editId="0C39D715">
              <wp:simplePos x="0" y="0"/>
              <wp:positionH relativeFrom="margin">
                <wp:align>left</wp:align>
              </wp:positionH>
              <wp:positionV relativeFrom="paragraph">
                <wp:posOffset>104775</wp:posOffset>
              </wp:positionV>
              <wp:extent cx="638175" cy="230505"/>
              <wp:effectExtent l="0" t="0" r="9525" b="10795"/>
              <wp:wrapNone/>
              <wp:docPr id="8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817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96363" w:rsidRDefault="008166FA">
                          <w:pPr>
                            <w:snapToGrid w:val="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8.25pt;width:50.25pt;height:18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" filled="f" stroked="f" strokeweight=".5pt">
              <v:path arrowok="t"/>
              <v:textbox style="mso-fit-shape-to-text:t" inset="0,0,0,0">
                <w:txbxContent>
                  <w:p w:rsidR="00996363" w:rsidRDefault="008166FA">
                    <w:pPr>
                      <w:snapToGrid w:val="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996363" w:rsidRDefault="008166FA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363" w:rsidRDefault="008166FA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4B58EE" wp14:editId="219F8CDC">
              <wp:simplePos x="0" y="0"/>
              <wp:positionH relativeFrom="margin">
                <wp:align>left</wp:align>
              </wp:positionH>
              <wp:positionV relativeFrom="paragraph">
                <wp:posOffset>104775</wp:posOffset>
              </wp:positionV>
              <wp:extent cx="638175" cy="230505"/>
              <wp:effectExtent l="0" t="0" r="9525" b="10795"/>
              <wp:wrapNone/>
              <wp:docPr id="6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817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96363" w:rsidRDefault="008166FA">
                          <w:pPr>
                            <w:snapToGrid w:val="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8.25pt;width:50.25pt;height:18.1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" filled="f" stroked="f" strokeweight=".5pt">
              <v:path arrowok="t"/>
              <v:textbox style="mso-fit-shape-to-text:t" inset="0,0,0,0">
                <w:txbxContent>
                  <w:p w:rsidR="00996363" w:rsidRDefault="008166FA">
                    <w:pPr>
                      <w:snapToGrid w:val="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9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996363" w:rsidRDefault="008166FA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6FA"/>
    <w:rsid w:val="00176906"/>
    <w:rsid w:val="008166FA"/>
    <w:rsid w:val="00F15223"/>
    <w:rsid w:val="00F6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6F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qFormat/>
    <w:rsid w:val="008166FA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rsid w:val="008166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8166FA"/>
    <w:rPr>
      <w:rFonts w:ascii="Calibri" w:eastAsia="宋体" w:hAnsi="Calibri" w:cs="Times New Roman"/>
      <w:sz w:val="18"/>
      <w:szCs w:val="18"/>
    </w:rPr>
  </w:style>
  <w:style w:type="paragraph" w:customStyle="1" w:styleId="1">
    <w:name w:val="列出段落1"/>
    <w:basedOn w:val="a"/>
    <w:uiPriority w:val="34"/>
    <w:qFormat/>
    <w:rsid w:val="008166FA"/>
    <w:pPr>
      <w:ind w:firstLineChars="200" w:firstLine="420"/>
    </w:pPr>
  </w:style>
  <w:style w:type="table" w:styleId="a4">
    <w:name w:val="Table Grid"/>
    <w:basedOn w:val="a1"/>
    <w:uiPriority w:val="99"/>
    <w:qFormat/>
    <w:rsid w:val="008166FA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6F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qFormat/>
    <w:rsid w:val="008166FA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rsid w:val="008166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8166FA"/>
    <w:rPr>
      <w:rFonts w:ascii="Calibri" w:eastAsia="宋体" w:hAnsi="Calibri" w:cs="Times New Roman"/>
      <w:sz w:val="18"/>
      <w:szCs w:val="18"/>
    </w:rPr>
  </w:style>
  <w:style w:type="paragraph" w:customStyle="1" w:styleId="1">
    <w:name w:val="列出段落1"/>
    <w:basedOn w:val="a"/>
    <w:uiPriority w:val="34"/>
    <w:qFormat/>
    <w:rsid w:val="008166FA"/>
    <w:pPr>
      <w:ind w:firstLineChars="200" w:firstLine="420"/>
    </w:pPr>
  </w:style>
  <w:style w:type="table" w:styleId="a4">
    <w:name w:val="Table Grid"/>
    <w:basedOn w:val="a1"/>
    <w:uiPriority w:val="99"/>
    <w:qFormat/>
    <w:rsid w:val="008166FA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yulingyun</dc:creator>
  <cp:lastModifiedBy>yulingyun</cp:lastModifiedBy>
  <cp:revision>1</cp:revision>
  <dcterms:created xsi:type="dcterms:W3CDTF">2019-07-03T06:26:00Z</dcterms:created>
  <dcterms:modified xsi:type="dcterms:W3CDTF">2019-07-03T06:26:00Z</dcterms:modified>
</cp:coreProperties>
</file>